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FE22">
      <w:r>
        <w:rPr>
          <w:rFonts w:hint="eastAsia"/>
        </w:rPr>
        <w:t>The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sequence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information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for</w:t>
      </w:r>
      <w:r>
        <w:rPr>
          <w:rFonts w:hint="eastAsia" w:eastAsia="宋体"/>
          <w:lang w:val="en-US" w:eastAsia="zh-CN"/>
        </w:rPr>
        <w:t xml:space="preserve"> </w:t>
      </w:r>
      <w:r>
        <w:rPr>
          <w:bCs/>
        </w:rPr>
        <w:t>CASP2</w:t>
      </w:r>
      <w:r>
        <w:rPr>
          <w:rFonts w:hint="eastAsia" w:eastAsia="宋体"/>
          <w:bCs/>
          <w:lang w:val="en-US" w:eastAsia="zh-CN"/>
        </w:rPr>
        <w:t xml:space="preserve"> </w:t>
      </w:r>
      <w:r>
        <w:rPr>
          <w:rFonts w:hint="eastAsia"/>
        </w:rPr>
        <w:t>(</w:t>
      </w:r>
      <w:r>
        <w:t>NM_001224.5:89-1027</w:t>
      </w:r>
      <w:r>
        <w:rPr>
          <w:rFonts w:hint="eastAsia"/>
        </w:rPr>
        <w:t>)</w:t>
      </w:r>
      <w:r>
        <w:rPr>
          <w:rFonts w:hint="eastAsia" w:eastAsia="宋体"/>
          <w:lang w:val="en-US" w:eastAsia="zh-CN"/>
        </w:rPr>
        <w:t xml:space="preserve">: </w:t>
      </w:r>
      <w:bookmarkStart w:id="0" w:name="_GoBack"/>
      <w:bookmarkEnd w:id="0"/>
      <w:r>
        <w:rPr>
          <w:rFonts w:hint="eastAsia"/>
        </w:rPr>
        <w:t>ATGCATCCTCATCATCAGGAAACTCTAAAAAAGAACCGAGTGGTGCTAGCCAAACAGCTGTTGTTGAGCGAATTGTTAGAACATCTTCTGGAGAAGGACATCATCACCTTGGAAATGAGGGAGCTCATCCAGGCCAAAGTGGGCAGTTTCAGCCAGAATGTGGAACTCCTCAACTTGCTGCCTAAGAGGGGTCCCCAAGCTTTTGATGCCTTCTGTGAAGCACTGAGGGAGACCAAGCAAGGCCACCTGGAGGATATGTTGCTCACCACCCTTTCTGGGCTTCAGCATGTACTCCCACCGTTGAGCTGTGACTACGACTTGAGTCTCCCTTTTCCGGTGTGTGAGTCCTGTCCCCTTTACAAGAAGCTCCGCCTGTCGACAGATACTGTGGAACACTCCCTAGACAATAAAGATGGTCCTGTCTGCCTTCAGGTGAAGCCTTGCACTCCTGAATTTTATCAAACACACTTCCAGCTGGCATATAGGTTGCAGTCTCGGCCTCGTGGCCTAGCACTGGTGTTGAGCAATGTGCACTTCACTGGAGAGAAAGAACTGGAATTTCGCTCTGGAGGGGATGTGGACCACAGTACTCTAGTCACCCTCTTCAAGCTTTTGGGCTATGACGTCCATGTTCTATGTGACCAGACTGCACAGGAAATGCAAGAGAAACTGCAGAATTTTGCACAGTTACCTGCACACCGAGTCACGGACTCCTGCATCGTGGCACTCCTCTCGCATGGTGTGGAGGGCGCCATCTATGGTGTGGATGGGAAACTGCTCCAGCTCCAAGAGGTTTTTCAGCTCTTTGACAACGCCAACTGCCCAAGCCTACAGAACAAACCAAAAATGTTCTTCATCCAGGCCTGCCGTGGAGGTGCTATTGGATCCCTTGGGCACCTCCTTCTGTTCACTGCTGCCACCGCCTCTCTTGCTCTATG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E4229"/>
    <w:rsid w:val="6DE7022A"/>
    <w:rsid w:val="7C3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bCs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2024-09-09T00:43:00Z</dcterms:created>
  <dc:creator>Administrator</dc:creator>
  <cp:lastModifiedBy>Yue</cp:lastModifiedBy>
  <dcterms:modified xsi:type="dcterms:W3CDTF">2024-12-25T09:25:59Z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50F980F9750C4853AAB5436AED523EFD_12</vt:lpwstr>
  </property>
</Properties>
</file>